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0A" w:rsidRDefault="00240595" w:rsidP="00240595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Mathematics</w:t>
      </w:r>
    </w:p>
    <w:p w:rsidR="00240595" w:rsidRDefault="00240595" w:rsidP="00240595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Power Standard 8:9</w:t>
      </w:r>
    </w:p>
    <w:p w:rsidR="00E003CE" w:rsidRDefault="00240595" w:rsidP="00240595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Pretest Scoring Guide</w:t>
      </w:r>
    </w:p>
    <w:p w:rsidR="00240595" w:rsidRPr="00240595" w:rsidRDefault="00240595" w:rsidP="00240595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p w:rsidR="00E003CE" w:rsidRPr="00240595" w:rsidRDefault="00240595" w:rsidP="00E003CE">
      <w:pPr>
        <w:pStyle w:val="ListParagraph"/>
        <w:numPr>
          <w:ilvl w:val="0"/>
          <w:numId w:val="11"/>
        </w:numPr>
        <w:contextualSpacing w:val="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B</w:t>
      </w:r>
    </w:p>
    <w:p w:rsidR="00E003CE" w:rsidRPr="00240595" w:rsidRDefault="00240595" w:rsidP="00E003CE">
      <w:pPr>
        <w:pStyle w:val="ListParagraph"/>
        <w:numPr>
          <w:ilvl w:val="0"/>
          <w:numId w:val="11"/>
        </w:numPr>
        <w:contextualSpacing w:val="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A</w:t>
      </w:r>
    </w:p>
    <w:p w:rsidR="00E003CE" w:rsidRPr="00240595" w:rsidRDefault="00062760" w:rsidP="00E003CE">
      <w:pPr>
        <w:pStyle w:val="ListParagraph"/>
        <w:numPr>
          <w:ilvl w:val="0"/>
          <w:numId w:val="11"/>
        </w:numPr>
        <w:contextualSpacing w:val="0"/>
        <w:rPr>
          <w:rFonts w:asciiTheme="minorHAnsi" w:hAnsiTheme="minorHAnsi" w:cstheme="minorHAnsi"/>
          <w:sz w:val="32"/>
          <w:szCs w:val="32"/>
        </w:rPr>
      </w:pP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15</m:t>
            </m:r>
          </m:den>
        </m:f>
      </m:oMath>
      <w:r w:rsidR="00E003CE" w:rsidRPr="00240595">
        <w:rPr>
          <w:rFonts w:asciiTheme="minorHAnsi" w:hAnsiTheme="minorHAnsi" w:cstheme="minorHAnsi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den>
        </m:f>
      </m:oMath>
      <w:r w:rsidR="00E003CE" w:rsidRPr="00240595">
        <w:rPr>
          <w:rFonts w:asciiTheme="minorHAnsi" w:hAnsiTheme="minorHAnsi" w:cstheme="minorHAnsi"/>
          <w:sz w:val="32"/>
          <w:szCs w:val="32"/>
        </w:rPr>
        <w:t>= 0.8 = 80%</w:t>
      </w:r>
    </w:p>
    <w:p w:rsidR="002B13B8" w:rsidRPr="00240595" w:rsidRDefault="002B13B8" w:rsidP="002B13B8">
      <w:pPr>
        <w:pStyle w:val="ListParagraph"/>
        <w:contextualSpacing w:val="0"/>
        <w:rPr>
          <w:rFonts w:asciiTheme="minorHAnsi" w:hAnsiTheme="minorHAnsi" w:cstheme="minorHAnsi"/>
          <w:sz w:val="32"/>
          <w:szCs w:val="32"/>
        </w:rPr>
      </w:pPr>
      <w:r w:rsidRPr="00240595">
        <w:rPr>
          <w:rFonts w:asciiTheme="minorHAnsi" w:hAnsiTheme="minorHAnsi" w:cstheme="minorHAnsi"/>
          <w:sz w:val="32"/>
          <w:szCs w:val="32"/>
        </w:rPr>
        <w:t>3 points:  Exemplary response; correct fraction in simplest form,  correct decimal, and  correct percent.</w:t>
      </w:r>
    </w:p>
    <w:p w:rsidR="002B13B8" w:rsidRPr="00240595" w:rsidRDefault="002B13B8" w:rsidP="002B13B8">
      <w:pPr>
        <w:pStyle w:val="ListParagraph"/>
        <w:contextualSpacing w:val="0"/>
        <w:rPr>
          <w:rFonts w:asciiTheme="minorHAnsi" w:hAnsiTheme="minorHAnsi" w:cstheme="minorHAnsi"/>
          <w:sz w:val="32"/>
          <w:szCs w:val="32"/>
        </w:rPr>
      </w:pPr>
      <w:r w:rsidRPr="00240595">
        <w:rPr>
          <w:rFonts w:asciiTheme="minorHAnsi" w:hAnsiTheme="minorHAnsi" w:cstheme="minorHAnsi"/>
          <w:sz w:val="32"/>
          <w:szCs w:val="32"/>
        </w:rPr>
        <w:t>2 points:  2 of the above criteria correct</w:t>
      </w:r>
    </w:p>
    <w:p w:rsidR="002B13B8" w:rsidRPr="00240595" w:rsidRDefault="002B13B8" w:rsidP="002B13B8">
      <w:pPr>
        <w:pStyle w:val="ListParagraph"/>
        <w:contextualSpacing w:val="0"/>
        <w:rPr>
          <w:rFonts w:asciiTheme="minorHAnsi" w:hAnsiTheme="minorHAnsi" w:cstheme="minorHAnsi"/>
          <w:sz w:val="32"/>
          <w:szCs w:val="32"/>
        </w:rPr>
      </w:pPr>
      <w:r w:rsidRPr="00240595">
        <w:rPr>
          <w:rFonts w:asciiTheme="minorHAnsi" w:hAnsiTheme="minorHAnsi" w:cstheme="minorHAnsi"/>
          <w:sz w:val="32"/>
          <w:szCs w:val="32"/>
        </w:rPr>
        <w:t>1 point:  1 of the above criteria correct</w:t>
      </w:r>
    </w:p>
    <w:p w:rsidR="002B13B8" w:rsidRPr="00240595" w:rsidRDefault="002B13B8" w:rsidP="002B13B8">
      <w:pPr>
        <w:pStyle w:val="ListParagraph"/>
        <w:contextualSpacing w:val="0"/>
        <w:rPr>
          <w:rFonts w:asciiTheme="minorHAnsi" w:hAnsiTheme="minorHAnsi" w:cstheme="minorHAnsi"/>
          <w:sz w:val="32"/>
          <w:szCs w:val="32"/>
        </w:rPr>
      </w:pPr>
      <w:r w:rsidRPr="00240595">
        <w:rPr>
          <w:rFonts w:asciiTheme="minorHAnsi" w:hAnsiTheme="minorHAnsi" w:cstheme="minorHAnsi"/>
          <w:sz w:val="32"/>
          <w:szCs w:val="32"/>
        </w:rPr>
        <w:t>0 points:  none of the above criteria correct</w:t>
      </w:r>
    </w:p>
    <w:p w:rsidR="00E003CE" w:rsidRPr="00240595" w:rsidRDefault="00AE0AB5" w:rsidP="00AE0AB5">
      <w:pPr>
        <w:pStyle w:val="ListParagraph"/>
        <w:ind w:left="360"/>
        <w:contextualSpacing w:val="0"/>
        <w:rPr>
          <w:rFonts w:asciiTheme="minorHAnsi" w:hAnsiTheme="minorHAnsi" w:cstheme="minorHAnsi"/>
          <w:sz w:val="32"/>
          <w:szCs w:val="32"/>
        </w:rPr>
      </w:pPr>
      <w:r w:rsidRPr="00240595">
        <w:rPr>
          <w:rFonts w:asciiTheme="minorHAnsi" w:hAnsiTheme="minorHAnsi" w:cstheme="minorHAnsi"/>
          <w:sz w:val="32"/>
          <w:szCs w:val="32"/>
        </w:rPr>
        <w:t xml:space="preserve">4.  </w:t>
      </w:r>
    </w:p>
    <w:p w:rsidR="00E003CE" w:rsidRPr="00240595" w:rsidRDefault="00AE0AB5" w:rsidP="00E003CE">
      <w:pPr>
        <w:pStyle w:val="ListParagraph"/>
        <w:rPr>
          <w:rFonts w:asciiTheme="minorHAnsi" w:hAnsiTheme="minorHAnsi" w:cstheme="minorHAnsi"/>
          <w:sz w:val="32"/>
          <w:szCs w:val="32"/>
        </w:rPr>
      </w:pPr>
      <w:r w:rsidRPr="00240595">
        <w:rPr>
          <w:rFonts w:asciiTheme="minorHAnsi" w:hAnsiTheme="minorHAnsi" w:cstheme="minorHAnsi"/>
          <w:sz w:val="32"/>
          <w:szCs w:val="32"/>
        </w:rPr>
        <w:t xml:space="preserve">W = 2 l </w:t>
      </w:r>
    </w:p>
    <w:p w:rsidR="00E003CE" w:rsidRPr="00240595" w:rsidRDefault="007A743A" w:rsidP="00E003CE">
      <w:pPr>
        <w:pStyle w:val="ListParagraph"/>
        <w:rPr>
          <w:rFonts w:asciiTheme="minorHAnsi" w:hAnsiTheme="minorHAnsi" w:cstheme="minorHAnsi"/>
          <w:sz w:val="15"/>
          <w:szCs w:val="15"/>
        </w:rPr>
      </w:pPr>
      <w:r w:rsidRPr="00240595">
        <w:rPr>
          <w:rFonts w:asciiTheme="minorHAnsi" w:hAnsiTheme="minorHAnsi" w:cstheme="minorHAnsi"/>
          <w:noProof/>
          <w:color w:val="0000CC"/>
          <w:sz w:val="15"/>
          <w:szCs w:val="15"/>
        </w:rPr>
        <w:drawing>
          <wp:inline distT="0" distB="0" distL="0" distR="0">
            <wp:extent cx="749300" cy="749300"/>
            <wp:effectExtent l="19050" t="0" r="0" b="0"/>
            <wp:docPr id="1" name="Picture 1" descr="See full size imag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full size imag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3CE" w:rsidRPr="00240595" w:rsidRDefault="00E003CE" w:rsidP="00E003CE">
      <w:pPr>
        <w:pStyle w:val="ListParagraph"/>
        <w:rPr>
          <w:rFonts w:asciiTheme="minorHAnsi" w:hAnsiTheme="minorHAnsi" w:cstheme="minorHAnsi"/>
          <w:sz w:val="32"/>
          <w:szCs w:val="32"/>
        </w:rPr>
      </w:pPr>
      <w:r w:rsidRPr="00240595">
        <w:rPr>
          <w:rFonts w:asciiTheme="minorHAnsi" w:hAnsiTheme="minorHAnsi" w:cstheme="minorHAnsi"/>
          <w:sz w:val="32"/>
          <w:szCs w:val="32"/>
        </w:rPr>
        <w:t>P = 2 l +l + 2 l + l  = 18</w:t>
      </w:r>
    </w:p>
    <w:p w:rsidR="00E003CE" w:rsidRPr="00240595" w:rsidRDefault="00E003CE" w:rsidP="00E003CE">
      <w:pPr>
        <w:pStyle w:val="ListParagraph"/>
        <w:rPr>
          <w:rFonts w:asciiTheme="minorHAnsi" w:hAnsiTheme="minorHAnsi" w:cstheme="minorHAnsi"/>
          <w:sz w:val="32"/>
          <w:szCs w:val="32"/>
        </w:rPr>
      </w:pPr>
      <w:r w:rsidRPr="00240595">
        <w:rPr>
          <w:rFonts w:asciiTheme="minorHAnsi" w:hAnsiTheme="minorHAnsi" w:cstheme="minorHAnsi"/>
          <w:sz w:val="32"/>
          <w:szCs w:val="32"/>
        </w:rPr>
        <w:t xml:space="preserve">       6 l = 18</w:t>
      </w:r>
    </w:p>
    <w:p w:rsidR="00E003CE" w:rsidRPr="00240595" w:rsidRDefault="00E003CE" w:rsidP="00E003CE">
      <w:pPr>
        <w:pStyle w:val="ListParagraph"/>
        <w:rPr>
          <w:rFonts w:asciiTheme="minorHAnsi" w:hAnsiTheme="minorHAnsi" w:cstheme="minorHAnsi"/>
          <w:sz w:val="32"/>
          <w:szCs w:val="32"/>
        </w:rPr>
      </w:pPr>
      <w:r w:rsidRPr="00240595">
        <w:rPr>
          <w:rFonts w:asciiTheme="minorHAnsi" w:hAnsiTheme="minorHAnsi" w:cstheme="minorHAnsi"/>
          <w:sz w:val="32"/>
          <w:szCs w:val="32"/>
        </w:rPr>
        <w:t xml:space="preserve">          l = 3</w:t>
      </w:r>
      <w:r w:rsidR="00AE0AB5" w:rsidRPr="00240595">
        <w:rPr>
          <w:rFonts w:asciiTheme="minorHAnsi" w:hAnsiTheme="minorHAnsi" w:cstheme="minorHAnsi"/>
          <w:sz w:val="32"/>
          <w:szCs w:val="32"/>
        </w:rPr>
        <w:t xml:space="preserve"> “</w:t>
      </w:r>
    </w:p>
    <w:p w:rsidR="00AE0AB5" w:rsidRPr="00240595" w:rsidRDefault="00AE0AB5" w:rsidP="00E003CE">
      <w:pPr>
        <w:pStyle w:val="ListParagraph"/>
        <w:rPr>
          <w:rFonts w:asciiTheme="minorHAnsi" w:hAnsiTheme="minorHAnsi" w:cstheme="minorHAnsi"/>
          <w:sz w:val="32"/>
          <w:szCs w:val="32"/>
        </w:rPr>
      </w:pPr>
      <w:r w:rsidRPr="00240595">
        <w:rPr>
          <w:rFonts w:asciiTheme="minorHAnsi" w:hAnsiTheme="minorHAnsi" w:cstheme="minorHAnsi"/>
          <w:sz w:val="32"/>
          <w:szCs w:val="32"/>
        </w:rPr>
        <w:t xml:space="preserve">          w = 6 “</w:t>
      </w:r>
    </w:p>
    <w:p w:rsidR="002B13B8" w:rsidRPr="00240595" w:rsidRDefault="0038543E" w:rsidP="00E003CE">
      <w:pPr>
        <w:pStyle w:val="ListParagraph"/>
        <w:rPr>
          <w:rFonts w:asciiTheme="minorHAnsi" w:hAnsiTheme="minorHAnsi" w:cstheme="minorHAnsi"/>
          <w:sz w:val="32"/>
          <w:szCs w:val="32"/>
        </w:rPr>
      </w:pPr>
      <w:r w:rsidRPr="00240595">
        <w:rPr>
          <w:rFonts w:asciiTheme="minorHAnsi" w:hAnsiTheme="minorHAnsi" w:cstheme="minorHAnsi"/>
          <w:sz w:val="32"/>
          <w:szCs w:val="32"/>
        </w:rPr>
        <w:t>3 points:  Exemplary response;</w:t>
      </w:r>
      <w:r w:rsidR="002B13B8" w:rsidRPr="00240595">
        <w:rPr>
          <w:rFonts w:asciiTheme="minorHAnsi" w:hAnsiTheme="minorHAnsi" w:cstheme="minorHAnsi"/>
          <w:sz w:val="32"/>
          <w:szCs w:val="32"/>
        </w:rPr>
        <w:t xml:space="preserve"> correct visual model, correct equation, and correct length and width</w:t>
      </w:r>
    </w:p>
    <w:p w:rsidR="002B13B8" w:rsidRPr="00240595" w:rsidRDefault="002B13B8" w:rsidP="00E003CE">
      <w:pPr>
        <w:pStyle w:val="ListParagraph"/>
        <w:rPr>
          <w:rFonts w:asciiTheme="minorHAnsi" w:hAnsiTheme="minorHAnsi" w:cstheme="minorHAnsi"/>
          <w:sz w:val="32"/>
          <w:szCs w:val="32"/>
        </w:rPr>
      </w:pPr>
      <w:r w:rsidRPr="00240595">
        <w:rPr>
          <w:rFonts w:asciiTheme="minorHAnsi" w:hAnsiTheme="minorHAnsi" w:cstheme="minorHAnsi"/>
          <w:sz w:val="32"/>
          <w:szCs w:val="32"/>
        </w:rPr>
        <w:t>2 points:  2 of the above criteria correct</w:t>
      </w:r>
    </w:p>
    <w:p w:rsidR="002B13B8" w:rsidRPr="00240595" w:rsidRDefault="002B13B8" w:rsidP="00E003CE">
      <w:pPr>
        <w:pStyle w:val="ListParagraph"/>
        <w:rPr>
          <w:rFonts w:asciiTheme="minorHAnsi" w:hAnsiTheme="minorHAnsi" w:cstheme="minorHAnsi"/>
          <w:sz w:val="32"/>
          <w:szCs w:val="32"/>
        </w:rPr>
      </w:pPr>
      <w:r w:rsidRPr="00240595">
        <w:rPr>
          <w:rFonts w:asciiTheme="minorHAnsi" w:hAnsiTheme="minorHAnsi" w:cstheme="minorHAnsi"/>
          <w:sz w:val="32"/>
          <w:szCs w:val="32"/>
        </w:rPr>
        <w:t>1 point:  1 of the above criteria correct</w:t>
      </w:r>
    </w:p>
    <w:p w:rsidR="002B13B8" w:rsidRPr="00240595" w:rsidRDefault="002B13B8" w:rsidP="00E003CE">
      <w:pPr>
        <w:pStyle w:val="ListParagraph"/>
        <w:rPr>
          <w:rFonts w:asciiTheme="minorHAnsi" w:hAnsiTheme="minorHAnsi" w:cstheme="minorHAnsi"/>
          <w:sz w:val="32"/>
          <w:szCs w:val="32"/>
        </w:rPr>
      </w:pPr>
      <w:r w:rsidRPr="00240595">
        <w:rPr>
          <w:rFonts w:asciiTheme="minorHAnsi" w:hAnsiTheme="minorHAnsi" w:cstheme="minorHAnsi"/>
          <w:sz w:val="32"/>
          <w:szCs w:val="32"/>
        </w:rPr>
        <w:lastRenderedPageBreak/>
        <w:t>0 point:  none of the above criteria correct</w:t>
      </w:r>
    </w:p>
    <w:p w:rsidR="00E003CE" w:rsidRPr="00240595" w:rsidRDefault="00E003CE" w:rsidP="00E003CE">
      <w:pPr>
        <w:pStyle w:val="ListParagraph"/>
        <w:rPr>
          <w:rFonts w:asciiTheme="minorHAnsi" w:hAnsiTheme="minorHAnsi" w:cstheme="minorHAnsi"/>
          <w:sz w:val="32"/>
          <w:szCs w:val="32"/>
        </w:rPr>
      </w:pPr>
    </w:p>
    <w:p w:rsidR="00AE0AB5" w:rsidRPr="00240595" w:rsidRDefault="00AE0AB5" w:rsidP="00AE0AB5">
      <w:pPr>
        <w:pStyle w:val="ListParagraph"/>
        <w:numPr>
          <w:ilvl w:val="0"/>
          <w:numId w:val="15"/>
        </w:numPr>
        <w:spacing w:before="60" w:after="60"/>
        <w:contextualSpacing w:val="0"/>
        <w:rPr>
          <w:rFonts w:asciiTheme="minorHAnsi" w:hAnsiTheme="minorHAnsi" w:cstheme="minorHAnsi"/>
          <w:sz w:val="32"/>
          <w:szCs w:val="32"/>
        </w:rPr>
      </w:pPr>
      <w:r w:rsidRPr="00240595">
        <w:rPr>
          <w:rFonts w:asciiTheme="minorHAnsi" w:hAnsiTheme="minorHAnsi" w:cstheme="minorHAnsi"/>
          <w:sz w:val="32"/>
          <w:szCs w:val="32"/>
        </w:rPr>
        <w:t xml:space="preserve"> x + x + 1 = 27</w:t>
      </w:r>
    </w:p>
    <w:p w:rsidR="00AE0AB5" w:rsidRPr="00240595" w:rsidRDefault="00AE0AB5" w:rsidP="00AE0AB5">
      <w:pPr>
        <w:pStyle w:val="ListParagraph"/>
        <w:spacing w:before="60" w:after="60"/>
        <w:ind w:left="360"/>
        <w:contextualSpacing w:val="0"/>
        <w:rPr>
          <w:rFonts w:asciiTheme="minorHAnsi" w:hAnsiTheme="minorHAnsi" w:cstheme="minorHAnsi"/>
          <w:sz w:val="32"/>
          <w:szCs w:val="32"/>
        </w:rPr>
      </w:pPr>
      <w:r w:rsidRPr="00240595">
        <w:rPr>
          <w:rFonts w:asciiTheme="minorHAnsi" w:hAnsiTheme="minorHAnsi" w:cstheme="minorHAnsi"/>
          <w:sz w:val="32"/>
          <w:szCs w:val="32"/>
        </w:rPr>
        <w:t xml:space="preserve">      2 x + 1 = 27</w:t>
      </w:r>
    </w:p>
    <w:p w:rsidR="00AE0AB5" w:rsidRPr="00240595" w:rsidRDefault="00AE0AB5" w:rsidP="00AE0AB5">
      <w:pPr>
        <w:pStyle w:val="ListParagraph"/>
        <w:spacing w:before="60" w:after="60"/>
        <w:ind w:left="360"/>
        <w:contextualSpacing w:val="0"/>
        <w:rPr>
          <w:rFonts w:asciiTheme="minorHAnsi" w:hAnsiTheme="minorHAnsi" w:cstheme="minorHAnsi"/>
          <w:sz w:val="32"/>
          <w:szCs w:val="32"/>
        </w:rPr>
      </w:pPr>
      <w:r w:rsidRPr="00240595">
        <w:rPr>
          <w:rFonts w:asciiTheme="minorHAnsi" w:hAnsiTheme="minorHAnsi" w:cstheme="minorHAnsi"/>
          <w:sz w:val="32"/>
          <w:szCs w:val="32"/>
        </w:rPr>
        <w:t xml:space="preserve">      2 x  = 26</w:t>
      </w:r>
    </w:p>
    <w:p w:rsidR="00E003CE" w:rsidRPr="00240595" w:rsidRDefault="00AE0AB5" w:rsidP="00AE0AB5">
      <w:pPr>
        <w:pStyle w:val="ListParagraph"/>
        <w:spacing w:before="60" w:after="60"/>
        <w:ind w:left="360"/>
        <w:contextualSpacing w:val="0"/>
        <w:rPr>
          <w:rFonts w:asciiTheme="minorHAnsi" w:hAnsiTheme="minorHAnsi" w:cstheme="minorHAnsi"/>
          <w:sz w:val="32"/>
          <w:szCs w:val="32"/>
        </w:rPr>
      </w:pPr>
      <w:r w:rsidRPr="00240595">
        <w:rPr>
          <w:rFonts w:asciiTheme="minorHAnsi" w:hAnsiTheme="minorHAnsi" w:cstheme="minorHAnsi"/>
          <w:sz w:val="32"/>
          <w:szCs w:val="32"/>
        </w:rPr>
        <w:t xml:space="preserve">       X = 13, x + 1 = 14 </w:t>
      </w:r>
    </w:p>
    <w:p w:rsidR="004F6F2B" w:rsidRDefault="002B13B8" w:rsidP="00AE0AB5">
      <w:pPr>
        <w:pStyle w:val="ListParagraph"/>
        <w:spacing w:before="60" w:after="60"/>
        <w:ind w:left="360"/>
        <w:contextualSpacing w:val="0"/>
        <w:rPr>
          <w:rFonts w:asciiTheme="minorHAnsi" w:hAnsiTheme="minorHAnsi" w:cstheme="minorHAnsi"/>
          <w:sz w:val="32"/>
          <w:szCs w:val="32"/>
        </w:rPr>
      </w:pPr>
      <w:r w:rsidRPr="00240595">
        <w:rPr>
          <w:rFonts w:asciiTheme="minorHAnsi" w:hAnsiTheme="minorHAnsi" w:cstheme="minorHAnsi"/>
          <w:sz w:val="32"/>
          <w:szCs w:val="32"/>
        </w:rPr>
        <w:t xml:space="preserve">      3 points: Ex</w:t>
      </w:r>
      <w:r w:rsidR="0038543E" w:rsidRPr="00240595">
        <w:rPr>
          <w:rFonts w:asciiTheme="minorHAnsi" w:hAnsiTheme="minorHAnsi" w:cstheme="minorHAnsi"/>
          <w:sz w:val="32"/>
          <w:szCs w:val="32"/>
        </w:rPr>
        <w:t>emplary response;</w:t>
      </w:r>
      <w:r w:rsidRPr="00240595">
        <w:rPr>
          <w:rFonts w:asciiTheme="minorHAnsi" w:hAnsiTheme="minorHAnsi" w:cstheme="minorHAnsi"/>
          <w:sz w:val="32"/>
          <w:szCs w:val="32"/>
        </w:rPr>
        <w:t xml:space="preserve"> correct equation, 13 correct, 14 </w:t>
      </w:r>
    </w:p>
    <w:p w:rsidR="002B13B8" w:rsidRPr="00240595" w:rsidRDefault="004F6F2B" w:rsidP="00AE0AB5">
      <w:pPr>
        <w:pStyle w:val="ListParagraph"/>
        <w:spacing w:before="60" w:after="60"/>
        <w:ind w:left="360"/>
        <w:contextualSpacing w:val="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  </w:t>
      </w:r>
      <w:r w:rsidR="002B13B8" w:rsidRPr="00240595">
        <w:rPr>
          <w:rFonts w:asciiTheme="minorHAnsi" w:hAnsiTheme="minorHAnsi" w:cstheme="minorHAnsi"/>
          <w:sz w:val="32"/>
          <w:szCs w:val="32"/>
        </w:rPr>
        <w:t>correct</w:t>
      </w:r>
    </w:p>
    <w:p w:rsidR="002B13B8" w:rsidRPr="00240595" w:rsidRDefault="002B13B8" w:rsidP="00AE0AB5">
      <w:pPr>
        <w:pStyle w:val="ListParagraph"/>
        <w:spacing w:before="60" w:after="60"/>
        <w:ind w:left="360"/>
        <w:contextualSpacing w:val="0"/>
        <w:rPr>
          <w:rFonts w:asciiTheme="minorHAnsi" w:hAnsiTheme="minorHAnsi" w:cstheme="minorHAnsi"/>
          <w:sz w:val="32"/>
          <w:szCs w:val="32"/>
        </w:rPr>
      </w:pPr>
      <w:r w:rsidRPr="00240595">
        <w:rPr>
          <w:rFonts w:asciiTheme="minorHAnsi" w:hAnsiTheme="minorHAnsi" w:cstheme="minorHAnsi"/>
          <w:sz w:val="32"/>
          <w:szCs w:val="32"/>
        </w:rPr>
        <w:t xml:space="preserve">       2 points:  2 of the above criteria correct</w:t>
      </w:r>
    </w:p>
    <w:p w:rsidR="002B13B8" w:rsidRPr="00240595" w:rsidRDefault="002B13B8" w:rsidP="00AE0AB5">
      <w:pPr>
        <w:pStyle w:val="ListParagraph"/>
        <w:spacing w:before="60" w:after="60"/>
        <w:ind w:left="360"/>
        <w:contextualSpacing w:val="0"/>
        <w:rPr>
          <w:rFonts w:asciiTheme="minorHAnsi" w:hAnsiTheme="minorHAnsi" w:cstheme="minorHAnsi"/>
          <w:sz w:val="32"/>
          <w:szCs w:val="32"/>
        </w:rPr>
      </w:pPr>
      <w:r w:rsidRPr="00240595">
        <w:rPr>
          <w:rFonts w:asciiTheme="minorHAnsi" w:hAnsiTheme="minorHAnsi" w:cstheme="minorHAnsi"/>
          <w:sz w:val="32"/>
          <w:szCs w:val="32"/>
        </w:rPr>
        <w:t xml:space="preserve">       1 point:  1 of the above criteria correct</w:t>
      </w:r>
    </w:p>
    <w:p w:rsidR="002B13B8" w:rsidRPr="00240595" w:rsidRDefault="002B13B8" w:rsidP="00AE0AB5">
      <w:pPr>
        <w:pStyle w:val="ListParagraph"/>
        <w:spacing w:before="60" w:after="60"/>
        <w:ind w:left="360"/>
        <w:contextualSpacing w:val="0"/>
        <w:rPr>
          <w:rFonts w:asciiTheme="minorHAnsi" w:hAnsiTheme="minorHAnsi" w:cstheme="minorHAnsi"/>
          <w:sz w:val="32"/>
          <w:szCs w:val="32"/>
        </w:rPr>
      </w:pPr>
      <w:r w:rsidRPr="00240595">
        <w:rPr>
          <w:rFonts w:asciiTheme="minorHAnsi" w:hAnsiTheme="minorHAnsi" w:cstheme="minorHAnsi"/>
          <w:sz w:val="32"/>
          <w:szCs w:val="32"/>
        </w:rPr>
        <w:t xml:space="preserve">        0 point:  none of the above criteria correct</w:t>
      </w:r>
    </w:p>
    <w:p w:rsidR="00E003CE" w:rsidRPr="00240595" w:rsidRDefault="008A73FD" w:rsidP="004B1B07">
      <w:pPr>
        <w:pStyle w:val="ListParagraph"/>
        <w:numPr>
          <w:ilvl w:val="0"/>
          <w:numId w:val="15"/>
        </w:numPr>
        <w:contextualSpacing w:val="0"/>
        <w:rPr>
          <w:rFonts w:asciiTheme="minorHAnsi" w:hAnsiTheme="minorHAnsi" w:cstheme="minorHAnsi"/>
          <w:sz w:val="32"/>
          <w:szCs w:val="32"/>
        </w:rPr>
      </w:pPr>
      <w:r w:rsidRPr="00240595">
        <w:rPr>
          <w:rFonts w:asciiTheme="minorHAnsi" w:hAnsiTheme="minorHAnsi" w:cstheme="minorHAnsi"/>
          <w:sz w:val="32"/>
          <w:szCs w:val="32"/>
        </w:rPr>
        <w:t xml:space="preserve"> </w:t>
      </w:r>
      <w:r w:rsidR="00E003CE" w:rsidRPr="00240595">
        <w:rPr>
          <w:rFonts w:asciiTheme="minorHAnsi" w:hAnsiTheme="minorHAnsi" w:cstheme="minorHAnsi"/>
          <w:sz w:val="32"/>
          <w:szCs w:val="32"/>
        </w:rPr>
        <w:t>6x + -2 + 2x = -2 + 4x + 8</w:t>
      </w:r>
    </w:p>
    <w:p w:rsidR="004B1B07" w:rsidRPr="00240595" w:rsidRDefault="004B1B07" w:rsidP="004B1B07">
      <w:pPr>
        <w:pStyle w:val="ListParagraph"/>
        <w:ind w:left="360"/>
        <w:contextualSpacing w:val="0"/>
        <w:rPr>
          <w:rFonts w:asciiTheme="minorHAnsi" w:hAnsiTheme="minorHAnsi" w:cstheme="minorHAnsi"/>
          <w:sz w:val="32"/>
          <w:szCs w:val="32"/>
        </w:rPr>
      </w:pPr>
      <w:r w:rsidRPr="00240595">
        <w:rPr>
          <w:rFonts w:asciiTheme="minorHAnsi" w:hAnsiTheme="minorHAnsi" w:cstheme="minorHAnsi"/>
          <w:sz w:val="32"/>
          <w:szCs w:val="32"/>
        </w:rPr>
        <w:t xml:space="preserve">        8 x – 2 = 4 x + 6</w:t>
      </w:r>
    </w:p>
    <w:p w:rsidR="004B1B07" w:rsidRPr="00240595" w:rsidRDefault="004B1B07" w:rsidP="004B1B07">
      <w:pPr>
        <w:pStyle w:val="ListParagraph"/>
        <w:ind w:left="360"/>
        <w:contextualSpacing w:val="0"/>
        <w:rPr>
          <w:rFonts w:asciiTheme="minorHAnsi" w:hAnsiTheme="minorHAnsi" w:cstheme="minorHAnsi"/>
          <w:sz w:val="32"/>
          <w:szCs w:val="32"/>
        </w:rPr>
      </w:pPr>
      <w:r w:rsidRPr="00240595">
        <w:rPr>
          <w:rFonts w:asciiTheme="minorHAnsi" w:hAnsiTheme="minorHAnsi" w:cstheme="minorHAnsi"/>
          <w:sz w:val="32"/>
          <w:szCs w:val="32"/>
        </w:rPr>
        <w:t xml:space="preserve">         4 x = 8 </w:t>
      </w:r>
    </w:p>
    <w:p w:rsidR="004B1B07" w:rsidRPr="00240595" w:rsidRDefault="004B1B07" w:rsidP="004B1B07">
      <w:pPr>
        <w:pStyle w:val="ListParagraph"/>
        <w:ind w:left="360"/>
        <w:contextualSpacing w:val="0"/>
        <w:rPr>
          <w:rFonts w:asciiTheme="minorHAnsi" w:hAnsiTheme="minorHAnsi" w:cstheme="minorHAnsi"/>
          <w:sz w:val="32"/>
          <w:szCs w:val="32"/>
        </w:rPr>
      </w:pPr>
      <w:r w:rsidRPr="00240595">
        <w:rPr>
          <w:rFonts w:asciiTheme="minorHAnsi" w:hAnsiTheme="minorHAnsi" w:cstheme="minorHAnsi"/>
          <w:sz w:val="32"/>
          <w:szCs w:val="32"/>
        </w:rPr>
        <w:t xml:space="preserve">            X = 2</w:t>
      </w:r>
    </w:p>
    <w:p w:rsidR="002B13B8" w:rsidRPr="00240595" w:rsidRDefault="002B13B8" w:rsidP="004B1B07">
      <w:pPr>
        <w:pStyle w:val="ListParagraph"/>
        <w:ind w:left="360"/>
        <w:contextualSpacing w:val="0"/>
        <w:rPr>
          <w:rFonts w:asciiTheme="minorHAnsi" w:hAnsiTheme="minorHAnsi" w:cstheme="minorHAnsi"/>
          <w:sz w:val="32"/>
          <w:szCs w:val="32"/>
        </w:rPr>
      </w:pPr>
      <w:r w:rsidRPr="00240595">
        <w:rPr>
          <w:rFonts w:asciiTheme="minorHAnsi" w:hAnsiTheme="minorHAnsi" w:cstheme="minorHAnsi"/>
          <w:sz w:val="32"/>
          <w:szCs w:val="32"/>
        </w:rPr>
        <w:t xml:space="preserve">       </w:t>
      </w:r>
      <w:r w:rsidR="0038543E" w:rsidRPr="00240595">
        <w:rPr>
          <w:rFonts w:asciiTheme="minorHAnsi" w:hAnsiTheme="minorHAnsi" w:cstheme="minorHAnsi"/>
          <w:sz w:val="32"/>
          <w:szCs w:val="32"/>
        </w:rPr>
        <w:t xml:space="preserve">2 points:  Exemplary response; </w:t>
      </w:r>
      <w:r w:rsidRPr="00240595">
        <w:rPr>
          <w:rFonts w:asciiTheme="minorHAnsi" w:hAnsiTheme="minorHAnsi" w:cstheme="minorHAnsi"/>
          <w:sz w:val="32"/>
          <w:szCs w:val="32"/>
        </w:rPr>
        <w:t>correct work and correct answer</w:t>
      </w:r>
    </w:p>
    <w:p w:rsidR="002B13B8" w:rsidRPr="00240595" w:rsidRDefault="002B13B8" w:rsidP="004B1B07">
      <w:pPr>
        <w:pStyle w:val="ListParagraph"/>
        <w:ind w:left="360"/>
        <w:contextualSpacing w:val="0"/>
        <w:rPr>
          <w:rFonts w:asciiTheme="minorHAnsi" w:hAnsiTheme="minorHAnsi" w:cstheme="minorHAnsi"/>
          <w:sz w:val="32"/>
          <w:szCs w:val="32"/>
        </w:rPr>
      </w:pPr>
      <w:r w:rsidRPr="00240595">
        <w:rPr>
          <w:rFonts w:asciiTheme="minorHAnsi" w:hAnsiTheme="minorHAnsi" w:cstheme="minorHAnsi"/>
          <w:sz w:val="32"/>
          <w:szCs w:val="32"/>
        </w:rPr>
        <w:t xml:space="preserve">        1 point:  correct work or correct answer, but not both</w:t>
      </w:r>
    </w:p>
    <w:p w:rsidR="00AE0AB5" w:rsidRPr="00240595" w:rsidRDefault="002B13B8" w:rsidP="004F6F2B">
      <w:pPr>
        <w:pStyle w:val="ListParagraph"/>
        <w:ind w:left="360"/>
        <w:contextualSpacing w:val="0"/>
        <w:rPr>
          <w:rFonts w:asciiTheme="minorHAnsi" w:hAnsiTheme="minorHAnsi" w:cstheme="minorHAnsi"/>
          <w:sz w:val="32"/>
          <w:szCs w:val="32"/>
        </w:rPr>
      </w:pPr>
      <w:r w:rsidRPr="00240595">
        <w:rPr>
          <w:rFonts w:asciiTheme="minorHAnsi" w:hAnsiTheme="minorHAnsi" w:cstheme="minorHAnsi"/>
          <w:sz w:val="32"/>
          <w:szCs w:val="32"/>
        </w:rPr>
        <w:t xml:space="preserve">        0 point:  neither work nor answer is correct</w:t>
      </w:r>
    </w:p>
    <w:p w:rsidR="00E003CE" w:rsidRPr="00240595" w:rsidRDefault="00E003CE" w:rsidP="00E003CE">
      <w:pPr>
        <w:pStyle w:val="ListParagraph"/>
        <w:rPr>
          <w:rFonts w:asciiTheme="minorHAnsi" w:hAnsiTheme="minorHAnsi" w:cstheme="minorHAnsi"/>
          <w:sz w:val="32"/>
          <w:szCs w:val="32"/>
        </w:rPr>
      </w:pPr>
    </w:p>
    <w:p w:rsidR="00E003CE" w:rsidRPr="00240595" w:rsidRDefault="00E003CE">
      <w:pPr>
        <w:rPr>
          <w:rFonts w:asciiTheme="minorHAnsi" w:hAnsiTheme="minorHAnsi" w:cstheme="minorHAnsi"/>
          <w:sz w:val="32"/>
          <w:szCs w:val="32"/>
        </w:rPr>
      </w:pPr>
    </w:p>
    <w:p w:rsidR="00D93B98" w:rsidRPr="00240595" w:rsidRDefault="00D93B98" w:rsidP="00D93B98">
      <w:pPr>
        <w:pStyle w:val="ListParagraph"/>
        <w:rPr>
          <w:rFonts w:asciiTheme="minorHAnsi" w:hAnsiTheme="minorHAnsi" w:cstheme="minorHAnsi"/>
          <w:sz w:val="32"/>
          <w:szCs w:val="32"/>
        </w:rPr>
      </w:pPr>
    </w:p>
    <w:p w:rsidR="00D93B98" w:rsidRPr="00240595" w:rsidRDefault="00D93B98" w:rsidP="00D93B98">
      <w:pPr>
        <w:pStyle w:val="ListParagraph"/>
        <w:ind w:left="1710"/>
        <w:rPr>
          <w:rFonts w:asciiTheme="minorHAnsi" w:hAnsiTheme="minorHAnsi" w:cstheme="minorHAnsi"/>
          <w:sz w:val="32"/>
          <w:szCs w:val="32"/>
        </w:rPr>
      </w:pPr>
    </w:p>
    <w:p w:rsidR="00AB1AE8" w:rsidRPr="00240595" w:rsidRDefault="00AB1AE8">
      <w:pPr>
        <w:rPr>
          <w:rFonts w:asciiTheme="minorHAnsi" w:hAnsiTheme="minorHAnsi" w:cstheme="minorHAnsi"/>
          <w:sz w:val="32"/>
          <w:szCs w:val="32"/>
        </w:rPr>
      </w:pPr>
    </w:p>
    <w:sectPr w:rsidR="00AB1AE8" w:rsidRPr="00240595" w:rsidSect="00B45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D20" w:rsidRDefault="00503D20" w:rsidP="007102D9">
      <w:pPr>
        <w:spacing w:after="0" w:line="240" w:lineRule="auto"/>
      </w:pPr>
      <w:r>
        <w:separator/>
      </w:r>
    </w:p>
  </w:endnote>
  <w:endnote w:type="continuationSeparator" w:id="0">
    <w:p w:rsidR="00503D20" w:rsidRDefault="00503D20" w:rsidP="0071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D20" w:rsidRDefault="00503D20" w:rsidP="007102D9">
      <w:pPr>
        <w:spacing w:after="0" w:line="240" w:lineRule="auto"/>
      </w:pPr>
      <w:r>
        <w:separator/>
      </w:r>
    </w:p>
  </w:footnote>
  <w:footnote w:type="continuationSeparator" w:id="0">
    <w:p w:rsidR="00503D20" w:rsidRDefault="00503D20" w:rsidP="0071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A0"/>
    <w:multiLevelType w:val="hybridMultilevel"/>
    <w:tmpl w:val="064E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B7314"/>
    <w:multiLevelType w:val="hybridMultilevel"/>
    <w:tmpl w:val="ECD2CDB4"/>
    <w:lvl w:ilvl="0" w:tplc="9432B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D75268"/>
    <w:multiLevelType w:val="hybridMultilevel"/>
    <w:tmpl w:val="BD1C84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A20B25"/>
    <w:multiLevelType w:val="hybridMultilevel"/>
    <w:tmpl w:val="CDBE747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253AA4"/>
    <w:multiLevelType w:val="hybridMultilevel"/>
    <w:tmpl w:val="2AD46E50"/>
    <w:lvl w:ilvl="0" w:tplc="9EF83AF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D01285A"/>
    <w:multiLevelType w:val="hybridMultilevel"/>
    <w:tmpl w:val="2446E99A"/>
    <w:lvl w:ilvl="0" w:tplc="560462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42C31"/>
    <w:multiLevelType w:val="hybridMultilevel"/>
    <w:tmpl w:val="D59A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A1253"/>
    <w:multiLevelType w:val="hybridMultilevel"/>
    <w:tmpl w:val="88B8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B0776"/>
    <w:multiLevelType w:val="hybridMultilevel"/>
    <w:tmpl w:val="D8A25F20"/>
    <w:lvl w:ilvl="0" w:tplc="184EDF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3F1249A8"/>
    <w:multiLevelType w:val="hybridMultilevel"/>
    <w:tmpl w:val="332A5ED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EC397C"/>
    <w:multiLevelType w:val="hybridMultilevel"/>
    <w:tmpl w:val="89EC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46272"/>
    <w:multiLevelType w:val="hybridMultilevel"/>
    <w:tmpl w:val="86D6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F0BF9"/>
    <w:multiLevelType w:val="hybridMultilevel"/>
    <w:tmpl w:val="A490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2F42DC"/>
    <w:multiLevelType w:val="hybridMultilevel"/>
    <w:tmpl w:val="50BA5900"/>
    <w:lvl w:ilvl="0" w:tplc="DF0A4480">
      <w:start w:val="70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>
    <w:nsid w:val="790A3EF4"/>
    <w:multiLevelType w:val="hybridMultilevel"/>
    <w:tmpl w:val="F8FEC712"/>
    <w:lvl w:ilvl="0" w:tplc="26E0D60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0"/>
  </w:num>
  <w:num w:numId="5">
    <w:abstractNumId w:val="6"/>
  </w:num>
  <w:num w:numId="6">
    <w:abstractNumId w:val="12"/>
  </w:num>
  <w:num w:numId="7">
    <w:abstractNumId w:val="7"/>
  </w:num>
  <w:num w:numId="8">
    <w:abstractNumId w:val="1"/>
  </w:num>
  <w:num w:numId="9">
    <w:abstractNumId w:val="8"/>
  </w:num>
  <w:num w:numId="10">
    <w:abstractNumId w:val="13"/>
  </w:num>
  <w:num w:numId="11">
    <w:abstractNumId w:val="2"/>
  </w:num>
  <w:num w:numId="12">
    <w:abstractNumId w:val="4"/>
  </w:num>
  <w:num w:numId="13">
    <w:abstractNumId w:val="14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AE8"/>
    <w:rsid w:val="00062760"/>
    <w:rsid w:val="000940A9"/>
    <w:rsid w:val="001B5149"/>
    <w:rsid w:val="001C419E"/>
    <w:rsid w:val="00240595"/>
    <w:rsid w:val="002B13B8"/>
    <w:rsid w:val="0038543E"/>
    <w:rsid w:val="003A6893"/>
    <w:rsid w:val="004A064D"/>
    <w:rsid w:val="004B1B07"/>
    <w:rsid w:val="004F6F2B"/>
    <w:rsid w:val="00503D20"/>
    <w:rsid w:val="006D3B53"/>
    <w:rsid w:val="006E1937"/>
    <w:rsid w:val="007102D9"/>
    <w:rsid w:val="007477CD"/>
    <w:rsid w:val="007A743A"/>
    <w:rsid w:val="00875CB7"/>
    <w:rsid w:val="008A73FD"/>
    <w:rsid w:val="009C6B06"/>
    <w:rsid w:val="00A13F0A"/>
    <w:rsid w:val="00A86332"/>
    <w:rsid w:val="00AB1AE8"/>
    <w:rsid w:val="00AC029A"/>
    <w:rsid w:val="00AE0AB5"/>
    <w:rsid w:val="00B45BE6"/>
    <w:rsid w:val="00BE648B"/>
    <w:rsid w:val="00C158A5"/>
    <w:rsid w:val="00D93B98"/>
    <w:rsid w:val="00E003CE"/>
    <w:rsid w:val="00E52EF4"/>
    <w:rsid w:val="00E66D46"/>
    <w:rsid w:val="00F6751F"/>
    <w:rsid w:val="00F93423"/>
    <w:rsid w:val="00FA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2D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2D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indstate.edu/cirt/ittrain/resources/tutorials/instructional/hotpotatoes/shape-rectangle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1242</CharactersWithSpaces>
  <SharedDoc>false</SharedDoc>
  <HLinks>
    <vt:vector size="12" baseType="variant">
      <vt:variant>
        <vt:i4>2228267</vt:i4>
      </vt:variant>
      <vt:variant>
        <vt:i4>0</vt:i4>
      </vt:variant>
      <vt:variant>
        <vt:i4>0</vt:i4>
      </vt:variant>
      <vt:variant>
        <vt:i4>5</vt:i4>
      </vt:variant>
      <vt:variant>
        <vt:lpwstr>http://www.indstate.edu/cirt/ittrain/resources/tutorials/instructional/hotpotatoes/shape-rectangle.gif</vt:lpwstr>
      </vt:variant>
      <vt:variant>
        <vt:lpwstr/>
      </vt:variant>
      <vt:variant>
        <vt:i4>2228267</vt:i4>
      </vt:variant>
      <vt:variant>
        <vt:i4>2661</vt:i4>
      </vt:variant>
      <vt:variant>
        <vt:i4>1025</vt:i4>
      </vt:variant>
      <vt:variant>
        <vt:i4>4</vt:i4>
      </vt:variant>
      <vt:variant>
        <vt:lpwstr>http://www.indstate.edu/cirt/ittrain/resources/tutorials/instructional/hotpotatoes/shape-rectangle.gif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2011-01-10T19:26:00Z</dcterms:created>
  <dcterms:modified xsi:type="dcterms:W3CDTF">2011-01-12T00:00:00Z</dcterms:modified>
</cp:coreProperties>
</file>